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A" w:rsidRPr="001D173A" w:rsidRDefault="001D173A" w:rsidP="001D173A">
      <w:pPr>
        <w:rPr>
          <w:b/>
          <w:sz w:val="36"/>
          <w:szCs w:val="36"/>
        </w:rPr>
      </w:pPr>
      <w:r w:rsidRPr="001D173A">
        <w:rPr>
          <w:b/>
          <w:sz w:val="36"/>
          <w:szCs w:val="36"/>
        </w:rPr>
        <w:t>Должностные обязанности</w:t>
      </w:r>
      <w:bookmarkStart w:id="0" w:name="_GoBack"/>
      <w:bookmarkEnd w:id="0"/>
      <w:r w:rsidRPr="001D173A">
        <w:rPr>
          <w:b/>
          <w:sz w:val="36"/>
          <w:szCs w:val="36"/>
        </w:rPr>
        <w:t xml:space="preserve"> инструктора по физическому воспитанию в ДОУ</w:t>
      </w:r>
    </w:p>
    <w:p w:rsidR="001D173A" w:rsidRDefault="001D173A" w:rsidP="001D173A"/>
    <w:p w:rsidR="001D173A" w:rsidRDefault="001D173A" w:rsidP="001D173A">
      <w:r>
        <w:t>1. Общие положения</w:t>
      </w:r>
    </w:p>
    <w:p w:rsidR="001D173A" w:rsidRDefault="001D173A" w:rsidP="001D173A">
      <w:r>
        <w:t xml:space="preserve">1.1. Настоящая должностная инструкция инструктора по физической культуре ДОУ (детского сада) разработана согласно требованиям ФГОС дошкольного образования, утвержденного Приказом Министерства образования и науки РФ от 17 октября 2013 г. №1155; </w:t>
      </w:r>
      <w:proofErr w:type="gramStart"/>
      <w:r>
        <w:t xml:space="preserve">на основании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t>Минздравсоцразвития</w:t>
      </w:r>
      <w:proofErr w:type="spellEnd"/>
      <w:r>
        <w:t xml:space="preserve"> № 761н от 26 августа 2010 г. в редакции от 31.05.2011 г.; согласно ФЗ №273 от 29.12.2012 г. «Об образовании в Российской Федерации» в редакции от 25 декабря 2018 года, Трудового Кодекса РФ и иным нормативным актам, регламентирующим трудовые отношения между работником</w:t>
      </w:r>
      <w:proofErr w:type="gramEnd"/>
      <w:r>
        <w:t xml:space="preserve"> и работодателем.</w:t>
      </w:r>
    </w:p>
    <w:p w:rsidR="001D173A" w:rsidRDefault="001D173A" w:rsidP="001D173A"/>
    <w:p w:rsidR="001D173A" w:rsidRDefault="001D173A" w:rsidP="001D173A">
      <w:r>
        <w:t>1.2. Инструктор по физической культуре относится к категории педагогических работников, назначается и освобождается от должности заведующим дошкольным образовательным учреждением.</w:t>
      </w:r>
    </w:p>
    <w:p w:rsidR="001D173A" w:rsidRDefault="001D173A" w:rsidP="001D173A"/>
    <w:p w:rsidR="001D173A" w:rsidRDefault="001D173A" w:rsidP="001D173A">
      <w:r>
        <w:t>1.3. Требования к профессии: высшее профессиональное образование или среднее профессиональное образование в области физкультуры и спорта без предъявления требований к опыту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1D173A" w:rsidRDefault="001D173A" w:rsidP="001D173A"/>
    <w:p w:rsidR="001D173A" w:rsidRDefault="001D173A" w:rsidP="001D173A">
      <w:r>
        <w:t>1.4. Сотрудник строго соблюдает должностную инструкцию инструктора по физкультуре в ДОУ (детском саду) с учетом требований ФГОС ДО, выполняет указания, полученные от заведующего дошкольным образовательным учреждением.</w:t>
      </w:r>
    </w:p>
    <w:p w:rsidR="001D173A" w:rsidRDefault="001D173A" w:rsidP="001D173A"/>
    <w:p w:rsidR="001D173A" w:rsidRDefault="001D173A" w:rsidP="001D173A">
      <w:r>
        <w:t>1.5. В промежуток времени, не совпадающий с отпуском, привлекается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1D173A" w:rsidRDefault="001D173A" w:rsidP="001D173A"/>
    <w:p w:rsidR="001D173A" w:rsidRDefault="001D173A" w:rsidP="001D173A">
      <w:r>
        <w:t>1.6. В своей работе инструктор по физической культуре действует согласно:</w:t>
      </w:r>
    </w:p>
    <w:p w:rsidR="001D173A" w:rsidRDefault="001D173A" w:rsidP="001D173A"/>
    <w:p w:rsidR="001D173A" w:rsidRDefault="001D173A" w:rsidP="001D173A">
      <w:r>
        <w:t>Конституции и законам РФ;</w:t>
      </w:r>
    </w:p>
    <w:p w:rsidR="001D173A" w:rsidRDefault="001D173A" w:rsidP="001D173A">
      <w:r>
        <w:lastRenderedPageBreak/>
        <w:t>Федеральному Закону «Об образовании в Российской Федерации»;</w:t>
      </w:r>
    </w:p>
    <w:p w:rsidR="001D173A" w:rsidRDefault="001D173A" w:rsidP="001D173A">
      <w:proofErr w:type="gramStart"/>
      <w:r>
        <w:t>Гражданскому</w:t>
      </w:r>
      <w:proofErr w:type="gramEnd"/>
      <w:r>
        <w:t xml:space="preserve"> и Трудовому кодексами РФ;</w:t>
      </w:r>
    </w:p>
    <w:p w:rsidR="001D173A" w:rsidRDefault="001D173A" w:rsidP="001D173A">
      <w:r>
        <w:t>Указам Президента РФ, постановлениям Правительства РФ;</w:t>
      </w:r>
    </w:p>
    <w:p w:rsidR="001D173A" w:rsidRDefault="001D173A" w:rsidP="001D173A">
      <w:r>
        <w:t>приказам и инструкциям Министерства образования Российской Федерации;</w:t>
      </w:r>
    </w:p>
    <w:p w:rsidR="001D173A" w:rsidRDefault="001D173A" w:rsidP="001D173A">
      <w:r>
        <w:t>Порядку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1D173A" w:rsidRDefault="001D173A" w:rsidP="001D173A">
      <w:r>
        <w:t>нормативным документам и методическим материалам по вопросам выполняемой работы;</w:t>
      </w:r>
    </w:p>
    <w:p w:rsidR="001D173A" w:rsidRDefault="001D173A" w:rsidP="001D173A">
      <w:r>
        <w:t>Уставу и локальным правовым актам ДОУ;</w:t>
      </w:r>
    </w:p>
    <w:p w:rsidR="001D173A" w:rsidRDefault="001D173A" w:rsidP="001D173A">
      <w:r>
        <w:t>Правилам внутреннего трудового распорядка дошкольного образовательного учреждения;</w:t>
      </w:r>
    </w:p>
    <w:p w:rsidR="001D173A" w:rsidRDefault="001D173A" w:rsidP="001D173A">
      <w:r>
        <w:t>Правилам и нормам охраны труда, техники безопасности и противопожарной защиты;</w:t>
      </w:r>
    </w:p>
    <w:p w:rsidR="001D173A" w:rsidRDefault="001D173A" w:rsidP="001D173A">
      <w:r>
        <w:t>приказам и распоряжениям заведующего детским садом;</w:t>
      </w:r>
    </w:p>
    <w:p w:rsidR="001D173A" w:rsidRDefault="001D173A" w:rsidP="001D173A">
      <w:r>
        <w:t xml:space="preserve">данной должностной инструкции и </w:t>
      </w:r>
      <w:proofErr w:type="gramStart"/>
      <w:r>
        <w:t>трудовом</w:t>
      </w:r>
      <w:proofErr w:type="gramEnd"/>
      <w:r>
        <w:t xml:space="preserve"> договором.</w:t>
      </w:r>
    </w:p>
    <w:p w:rsidR="001D173A" w:rsidRDefault="001D173A" w:rsidP="001D173A">
      <w:r>
        <w:t xml:space="preserve">1.7. Инструктор по физической культуре, выполняя основную образовательную программу дошкольного учреждения, должен владеть основными компетенциями, необходимыми для создания условий развития детей, обозначенных в ФГОС </w:t>
      </w:r>
      <w:proofErr w:type="gramStart"/>
      <w:r>
        <w:t>ДО</w:t>
      </w:r>
      <w:proofErr w:type="gramEnd"/>
      <w:r>
        <w:t>:</w:t>
      </w:r>
    </w:p>
    <w:p w:rsidR="001D173A" w:rsidRDefault="001D173A" w:rsidP="001D173A"/>
    <w:p w:rsidR="001D173A" w:rsidRDefault="001D173A" w:rsidP="001D173A">
      <w:r>
        <w:t>организация мероприятий, которые направлены на укрепление здоровья воспитанников и их физическое развитие;</w:t>
      </w:r>
    </w:p>
    <w:p w:rsidR="001D173A" w:rsidRDefault="001D173A" w:rsidP="001D173A">
      <w:r>
        <w:t>обеспечение эмоционального благополучия через уважительное отношение к каждому ребенку как к отдельной личности;</w:t>
      </w:r>
    </w:p>
    <w:p w:rsidR="001D173A" w:rsidRDefault="001D173A" w:rsidP="001D173A">
      <w:r>
        <w:t>поддержка индивидуальности и инициативности детей;</w:t>
      </w:r>
    </w:p>
    <w:p w:rsidR="001D173A" w:rsidRDefault="001D173A" w:rsidP="001D173A">
      <w:r>
        <w:t>образовательная деятельность по осуществлению основной образовательной программы дошкольного образования (образовательная область «Физическое развитие»);</w:t>
      </w:r>
    </w:p>
    <w:p w:rsidR="001D173A" w:rsidRDefault="001D173A" w:rsidP="001D173A">
      <w:r>
        <w:t>взаимодействия с родителями (законными представителями) воспитанников и сотрудниками детского сада;</w:t>
      </w:r>
    </w:p>
    <w:p w:rsidR="001D173A" w:rsidRDefault="001D173A" w:rsidP="001D173A">
      <w:r>
        <w:t>методического обеспечения реализации содержания образовательной области «Физическое развитие» в ДОУ;</w:t>
      </w:r>
    </w:p>
    <w:p w:rsidR="001D173A" w:rsidRDefault="001D173A" w:rsidP="001D173A">
      <w:r>
        <w:t xml:space="preserve">использования информационно-коммуникационных технологий и умения применять их в </w:t>
      </w:r>
      <w:proofErr w:type="spellStart"/>
      <w:r>
        <w:t>воспитательно</w:t>
      </w:r>
      <w:proofErr w:type="spellEnd"/>
      <w:r>
        <w:t>-образовательном процессе.</w:t>
      </w:r>
    </w:p>
    <w:p w:rsidR="001D173A" w:rsidRDefault="001D173A" w:rsidP="001D173A">
      <w:r>
        <w:t>1.8. Инструктор по физической культуре должен знать:</w:t>
      </w:r>
    </w:p>
    <w:p w:rsidR="001D173A" w:rsidRDefault="001D173A" w:rsidP="001D173A"/>
    <w:p w:rsidR="001D173A" w:rsidRDefault="001D173A" w:rsidP="001D173A">
      <w:r>
        <w:t>современные направления развития образовательной системы Российской Федерации;</w:t>
      </w:r>
    </w:p>
    <w:p w:rsidR="001D173A" w:rsidRDefault="001D173A" w:rsidP="001D173A">
      <w:r>
        <w:lastRenderedPageBreak/>
        <w:t>законы и другие нормативные правовые акты, регламентирующие образовательную, физкультурно-спортивную, оздоровительную деятельность;</w:t>
      </w:r>
    </w:p>
    <w:p w:rsidR="001D173A" w:rsidRDefault="001D173A" w:rsidP="001D173A">
      <w:r>
        <w:t>Конвенцию о правах детей;</w:t>
      </w:r>
    </w:p>
    <w:p w:rsidR="001D173A" w:rsidRDefault="001D173A" w:rsidP="001D173A">
      <w:r>
        <w:t>педагогику и психологию;</w:t>
      </w:r>
    </w:p>
    <w:p w:rsidR="001D173A" w:rsidRDefault="001D173A" w:rsidP="001D173A">
      <w:r>
        <w:t>возрастную физиологию, анатомию; санитарию и правила гигиены;</w:t>
      </w:r>
    </w:p>
    <w:p w:rsidR="001D173A" w:rsidRDefault="001D173A" w:rsidP="001D173A">
      <w:r>
        <w:t>методику обучения при использовании простого спортивного инвентаря, шведской стенки и иных спортивных приспособлений;</w:t>
      </w:r>
    </w:p>
    <w:p w:rsidR="001D173A" w:rsidRDefault="001D173A" w:rsidP="001D173A">
      <w:r>
        <w:t>правильную методику обучения спортивным играм, плаванию;</w:t>
      </w:r>
    </w:p>
    <w:p w:rsidR="001D173A" w:rsidRDefault="001D173A" w:rsidP="001D173A">
      <w:r>
        <w:t>правила поведения на воде;</w:t>
      </w:r>
    </w:p>
    <w:p w:rsidR="001D173A" w:rsidRDefault="001D173A" w:rsidP="001D173A">
      <w:r>
        <w:t>безопасности для жизни ребенка при проведении физкультурно-оздоровительных мероприятий;</w:t>
      </w:r>
    </w:p>
    <w:p w:rsidR="001D173A" w:rsidRDefault="001D173A" w:rsidP="001D173A">
      <w:r>
        <w:t>основы коррекционно-оздоровительной работы и необходимые методики (при работе с детьми, у которых имеются отклонения в развитии);</w:t>
      </w:r>
    </w:p>
    <w:p w:rsidR="001D173A" w:rsidRDefault="001D173A" w:rsidP="001D173A">
      <w:r>
        <w:t xml:space="preserve">известные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</w:t>
      </w:r>
    </w:p>
    <w:p w:rsidR="001D173A" w:rsidRDefault="001D173A" w:rsidP="001D173A">
      <w:r>
        <w:t>методы установления контакта с воспитанниками разного возраста, их родителями (лицами, их заменяющими), педагогическими работниками;</w:t>
      </w:r>
    </w:p>
    <w:p w:rsidR="001D173A" w:rsidRDefault="001D173A" w:rsidP="001D173A">
      <w:r>
        <w:t>технологии диагностики причин конфликтных ситуаций, их предупреждения и разрешения;</w:t>
      </w:r>
    </w:p>
    <w:p w:rsidR="001D173A" w:rsidRDefault="001D173A" w:rsidP="001D173A">
      <w:r>
        <w:t>установленные правила внутреннего трудового распорядка дошкольного образовательного учреждения;</w:t>
      </w:r>
    </w:p>
    <w:p w:rsidR="001D173A" w:rsidRDefault="001D173A" w:rsidP="001D173A">
      <w:r>
        <w:t>правила по охране труда и пожарной безопасности, порядок действий при возникновении пожара и эвакуации;</w:t>
      </w:r>
    </w:p>
    <w:p w:rsidR="001D173A" w:rsidRDefault="001D173A" w:rsidP="001D173A">
      <w:r>
        <w:t>инструкцию по охране труда для инструктора по физкультуре в ДОУ.</w:t>
      </w:r>
    </w:p>
    <w:p w:rsidR="001D173A" w:rsidRDefault="001D173A" w:rsidP="001D173A">
      <w:r>
        <w:t>Инструктор должен соблюдать положения должностной инструкции инструктора по физической культуре ДОУ, владеть навыками работы с текстовыми редакторами, электронными таблицами, программами создания презентаций, электронной почтой и браузерами, компьютером и мультимедийным оборудованием.</w:t>
      </w:r>
    </w:p>
    <w:p w:rsidR="001D173A" w:rsidRDefault="001D173A" w:rsidP="001D173A"/>
    <w:p w:rsidR="001D173A" w:rsidRDefault="001D173A" w:rsidP="001D173A">
      <w:r>
        <w:t>2. Должностные обязанности</w:t>
      </w:r>
    </w:p>
    <w:p w:rsidR="001D173A" w:rsidRDefault="001D173A" w:rsidP="001D173A">
      <w:r>
        <w:t xml:space="preserve">2.1. Инструктор по физической культуре в ДОУ организует активный отдых воспитанников в период учебного и </w:t>
      </w:r>
      <w:proofErr w:type="spellStart"/>
      <w:r>
        <w:t>внеучебного</w:t>
      </w:r>
      <w:proofErr w:type="spellEnd"/>
      <w:r>
        <w:t xml:space="preserve"> времени.</w:t>
      </w:r>
    </w:p>
    <w:p w:rsidR="001D173A" w:rsidRDefault="001D173A" w:rsidP="001D173A"/>
    <w:p w:rsidR="001D173A" w:rsidRDefault="001D173A" w:rsidP="001D173A">
      <w:r>
        <w:t>2.2. Организует и проводит с участием педагогических сотрудников и родителей (лиц, их заменяющих) физкультурно-спортивные праздники, соревнования, дни здоровья и другие мероприятия оздоровительного направления.</w:t>
      </w:r>
    </w:p>
    <w:p w:rsidR="001D173A" w:rsidRDefault="001D173A" w:rsidP="001D173A"/>
    <w:p w:rsidR="001D173A" w:rsidRDefault="001D173A" w:rsidP="001D173A">
      <w:r>
        <w:t>2.3. Планирует работу кружков и спортивных секций в дошкольном образовательном учреждении.</w:t>
      </w:r>
    </w:p>
    <w:p w:rsidR="001D173A" w:rsidRDefault="001D173A" w:rsidP="001D173A"/>
    <w:p w:rsidR="001D173A" w:rsidRDefault="001D173A" w:rsidP="001D173A">
      <w:r>
        <w:t>2.4. Принимает меры по физической реабилитации воспитанников, у которых имеются отклонения в состоянии здоровья, наблюдается слабая физическая подготовка.</w:t>
      </w:r>
    </w:p>
    <w:p w:rsidR="001D173A" w:rsidRDefault="001D173A" w:rsidP="001D173A"/>
    <w:p w:rsidR="001D173A" w:rsidRDefault="001D173A" w:rsidP="001D173A">
      <w:r>
        <w:t>2.5. Способствует формированию у детей основ здорового образа жизни, принимает участие в сохранении и укреплении здоровья детей, их физическому развитию на всех этапах дошкольного развития.</w:t>
      </w:r>
    </w:p>
    <w:p w:rsidR="001D173A" w:rsidRDefault="001D173A" w:rsidP="001D173A"/>
    <w:p w:rsidR="001D173A" w:rsidRDefault="001D173A" w:rsidP="001D173A">
      <w:r>
        <w:t>2.6. Проводит просветительскую работу среди родителей (лиц, их заменяющих) воспитанников, педагогических работников с привлечением необходимых специалистов.</w:t>
      </w:r>
    </w:p>
    <w:p w:rsidR="001D173A" w:rsidRDefault="001D173A" w:rsidP="001D173A"/>
    <w:p w:rsidR="001D173A" w:rsidRDefault="001D173A" w:rsidP="001D173A">
      <w:r>
        <w:t>2.7. Определяет содержание занятий, учитывая при этом возрастную категорию воспитанников ДОУ, подготовку, индивидуальные и психофизические особенности, интересы детей.</w:t>
      </w:r>
    </w:p>
    <w:p w:rsidR="001D173A" w:rsidRDefault="001D173A" w:rsidP="001D173A"/>
    <w:p w:rsidR="001D173A" w:rsidRDefault="001D173A" w:rsidP="001D173A">
      <w:r>
        <w:t>2.8. Обеспечивает исполнение программы по физическому воспитанию детей с учетом возрастных и психофизических особенностей развития дошкольников.</w:t>
      </w:r>
    </w:p>
    <w:p w:rsidR="001D173A" w:rsidRDefault="001D173A" w:rsidP="001D173A"/>
    <w:p w:rsidR="001D173A" w:rsidRDefault="001D173A" w:rsidP="001D173A">
      <w:r>
        <w:t>2.9. Ведет работу по осваиванию воспитанниками навыков и техники выполнения физических упражнений, формирует их нравственно-волевые качества.</w:t>
      </w:r>
    </w:p>
    <w:p w:rsidR="001D173A" w:rsidRDefault="001D173A" w:rsidP="001D173A"/>
    <w:p w:rsidR="001D173A" w:rsidRDefault="001D173A" w:rsidP="001D173A">
      <w:r>
        <w:t>2.10. Разрабатывает содержание работы в соответствии с образовательной программой, годовым планом работы ДОУ и определяет ее виды и формы исходя из имеющихся в дошкольном образовательном учреждении требуемых условий.</w:t>
      </w:r>
    </w:p>
    <w:p w:rsidR="001D173A" w:rsidRDefault="001D173A" w:rsidP="001D173A"/>
    <w:p w:rsidR="001D173A" w:rsidRDefault="001D173A" w:rsidP="001D173A">
      <w:r>
        <w:t>2.11. Внедряет в практику работы новые технологии и вариативные программы по физическому воспитанию детей.</w:t>
      </w:r>
    </w:p>
    <w:p w:rsidR="001D173A" w:rsidRDefault="001D173A" w:rsidP="001D173A"/>
    <w:p w:rsidR="001D173A" w:rsidRDefault="001D173A" w:rsidP="001D173A">
      <w:r>
        <w:t>2.12. Два раза в год проводит мониторинг физического развития и физической подготовленности детей и по результатам его составляет перспективные планы физкультурных занятий отдельно для каждой возрастной группы, осуществляет индивидуальную работу с детьми.</w:t>
      </w:r>
    </w:p>
    <w:p w:rsidR="001D173A" w:rsidRDefault="001D173A" w:rsidP="001D173A"/>
    <w:p w:rsidR="001D173A" w:rsidRDefault="001D173A" w:rsidP="001D173A">
      <w:r>
        <w:lastRenderedPageBreak/>
        <w:t>2.13. Заботиться о безопасности воспитанников при проведении физических и спортивных занятий, оказывает им первую доврачебную помощь.</w:t>
      </w:r>
    </w:p>
    <w:p w:rsidR="001D173A" w:rsidRDefault="001D173A" w:rsidP="001D173A"/>
    <w:p w:rsidR="001D173A" w:rsidRDefault="001D173A" w:rsidP="001D173A">
      <w:r>
        <w:t>2.14. Проводит обучающую работу среди воспитателей дошкольного образовательного учреждения по вопросам физического воспитания: помогает в организации двигательной активности детей, правильном распределении физических нагрузок; разрабатывает комплексы утренних гимнастик; составляет планы непосредственно образовательной деятельности по физическому развитию на свежем воздухе, оказывает помощь в организации и периодически осуществляет контроль их проведения.</w:t>
      </w:r>
    </w:p>
    <w:p w:rsidR="001D173A" w:rsidRDefault="001D173A" w:rsidP="001D173A"/>
    <w:p w:rsidR="001D173A" w:rsidRDefault="001D173A" w:rsidP="001D173A">
      <w:r>
        <w:t>2.15. Постоянно заботится о соблюдении санитарно-гигиенических норм и состоянии помещения для занятий физической культурой.</w:t>
      </w:r>
    </w:p>
    <w:p w:rsidR="001D173A" w:rsidRDefault="001D173A" w:rsidP="001D173A"/>
    <w:p w:rsidR="001D173A" w:rsidRDefault="001D173A" w:rsidP="001D173A">
      <w:r>
        <w:t>2.16. Осуществляет контроль состояния, использования и хранения имеющихся спортивных сооружений, оборудования и спортивного инвентаря.</w:t>
      </w:r>
    </w:p>
    <w:p w:rsidR="001D173A" w:rsidRDefault="001D173A" w:rsidP="001D173A"/>
    <w:p w:rsidR="001D173A" w:rsidRDefault="001D173A" w:rsidP="001D173A">
      <w:r>
        <w:t>2.17. Совместно с медицинскими работниками наблюдает за состоянием здоровья воспитанников и контролирует их физическую нагрузку, ведет мониторинг качества оздоровительной работы в ДОУ с использованием электронных форм учета показателей здоровья и физических нагрузок.</w:t>
      </w:r>
    </w:p>
    <w:p w:rsidR="001D173A" w:rsidRDefault="001D173A" w:rsidP="001D173A"/>
    <w:p w:rsidR="001D173A" w:rsidRDefault="001D173A" w:rsidP="001D173A">
      <w:r>
        <w:t>2.18. При выполнении физкультурно-оздоровительной работы с детьми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отдельно для каждой группы, ведет журнал, фиксируя содержание занятий по плаванию и постижению его воспитанниками; организует предварительную работу с родителями (лицами, их заменяющими) по подготовке воспитанников к занятиям в бассейне, проводит беседы, инструктажи с воспитанниками, которые начинают занятия в бассейне, о правилах поведения в помещении бассейна и их выполнении.</w:t>
      </w:r>
    </w:p>
    <w:p w:rsidR="001D173A" w:rsidRDefault="001D173A" w:rsidP="001D173A"/>
    <w:p w:rsidR="001D173A" w:rsidRDefault="001D173A" w:rsidP="001D173A">
      <w:r>
        <w:t>2.19. Учитывая возраст воспитанников, оказывает им помощь при переодевании, приучает их к выполнению требований гигиены. Поддерживает контакты с медицинскими работниками, проверяет гигиеническое состояние бассейна.</w:t>
      </w:r>
    </w:p>
    <w:p w:rsidR="001D173A" w:rsidRDefault="001D173A" w:rsidP="001D173A"/>
    <w:p w:rsidR="001D173A" w:rsidRDefault="001D173A" w:rsidP="001D173A">
      <w:r>
        <w:t>2.20. Консультирует и координирует деятельность педагогических работников по вопросам теории и практики физического воспитания детей.</w:t>
      </w:r>
    </w:p>
    <w:p w:rsidR="001D173A" w:rsidRDefault="001D173A" w:rsidP="001D173A"/>
    <w:p w:rsidR="001D173A" w:rsidRDefault="001D173A" w:rsidP="001D173A">
      <w:r>
        <w:lastRenderedPageBreak/>
        <w:t>2.21. Обеспечивает охрану жизни и здоровья детей во время проведения образовательного процесса.</w:t>
      </w:r>
    </w:p>
    <w:p w:rsidR="001D173A" w:rsidRDefault="001D173A" w:rsidP="001D173A"/>
    <w:p w:rsidR="001D173A" w:rsidRDefault="001D173A" w:rsidP="001D173A">
      <w:r>
        <w:t>2.22. Следует правилам охраны труда и пожарной безопасности, не нарушает должностную инструкцию инструктора по физической культуре в ДОУ, соблюдает инструкцию по охране жизни и здоровья воспитанников.</w:t>
      </w:r>
    </w:p>
    <w:p w:rsidR="001D173A" w:rsidRDefault="001D173A" w:rsidP="001D173A"/>
    <w:p w:rsidR="001D173A" w:rsidRDefault="001D173A" w:rsidP="001D173A">
      <w:r>
        <w:t>2.23. Оформляет необходимую документацию в соответствии с нормативными требованиями:</w:t>
      </w:r>
    </w:p>
    <w:p w:rsidR="001D173A" w:rsidRDefault="001D173A" w:rsidP="001D173A"/>
    <w:p w:rsidR="001D173A" w:rsidRDefault="001D173A" w:rsidP="001D173A">
      <w:r>
        <w:t>план деятельности на период учебного года;</w:t>
      </w:r>
    </w:p>
    <w:p w:rsidR="001D173A" w:rsidRDefault="001D173A" w:rsidP="001D173A">
      <w:r>
        <w:t>календарный план работы;</w:t>
      </w:r>
    </w:p>
    <w:p w:rsidR="001D173A" w:rsidRDefault="001D173A" w:rsidP="001D173A">
      <w:r>
        <w:t>журнал консультаций с родителями воспитанников (лицами, их заменяющими);</w:t>
      </w:r>
    </w:p>
    <w:p w:rsidR="001D173A" w:rsidRDefault="001D173A" w:rsidP="001D173A">
      <w:r>
        <w:t>журнал консультаций с педагогами;</w:t>
      </w:r>
    </w:p>
    <w:p w:rsidR="001D173A" w:rsidRDefault="001D173A" w:rsidP="001D173A">
      <w:r>
        <w:t>карты оценки физических качеств и достижений воспитанников;</w:t>
      </w:r>
    </w:p>
    <w:p w:rsidR="001D173A" w:rsidRDefault="001D173A" w:rsidP="001D173A">
      <w:r>
        <w:t>план деятельности, индивидуальные карты развития детей с ограниченными возможностями здоровья;</w:t>
      </w:r>
    </w:p>
    <w:p w:rsidR="001D173A" w:rsidRDefault="001D173A" w:rsidP="001D173A">
      <w:r>
        <w:t>аналитический отчет о проделанной работе за учебный год и т.д.</w:t>
      </w:r>
    </w:p>
    <w:p w:rsidR="001D173A" w:rsidRDefault="001D173A" w:rsidP="001D173A">
      <w:r>
        <w:t>3. Права</w:t>
      </w:r>
    </w:p>
    <w:p w:rsidR="001D173A" w:rsidRDefault="001D173A" w:rsidP="001D173A">
      <w:r>
        <w:t>Инструктор по физической культуре имеет право:</w:t>
      </w:r>
    </w:p>
    <w:p w:rsidR="001D173A" w:rsidRDefault="001D173A" w:rsidP="001D173A"/>
    <w:p w:rsidR="001D173A" w:rsidRDefault="001D173A" w:rsidP="001D173A">
      <w:r>
        <w:t>3.1. Знакомиться с проектами решений заведующего ДОУ, которые касаются его профессиональной деятельности.</w:t>
      </w:r>
    </w:p>
    <w:p w:rsidR="001D173A" w:rsidRDefault="001D173A" w:rsidP="001D173A"/>
    <w:p w:rsidR="001D173A" w:rsidRDefault="001D173A" w:rsidP="001D173A">
      <w:r>
        <w:t>3.2. Требовать от администрации дошкольного образовательного учреждения создания условий, необходимых для выполнения профессиональных обязанностей.</w:t>
      </w:r>
    </w:p>
    <w:p w:rsidR="001D173A" w:rsidRDefault="001D173A" w:rsidP="001D173A"/>
    <w:p w:rsidR="001D173A" w:rsidRDefault="001D173A" w:rsidP="001D173A">
      <w:r>
        <w:t>3.3. Вместе с заместителем заведующего по УВР (ВМР) определять конкретные задачи работы с детьми, педагогами и родителями; выделять приоритетные направления деятельности в конкретный период, выбирать и использовать известные методики физического воспитания дошкольников, учебные пособия и материалы.</w:t>
      </w:r>
    </w:p>
    <w:p w:rsidR="001D173A" w:rsidRDefault="001D173A" w:rsidP="001D173A"/>
    <w:p w:rsidR="001D173A" w:rsidRDefault="001D173A" w:rsidP="001D173A">
      <w:r>
        <w:lastRenderedPageBreak/>
        <w:t>3.4. Принимать участие, выступать с обобщением опыта своей рабочей деятельности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 w:rsidR="001D173A" w:rsidRDefault="001D173A" w:rsidP="001D173A"/>
    <w:p w:rsidR="001D173A" w:rsidRDefault="001D173A" w:rsidP="001D173A">
      <w:r>
        <w:t>3.5. В пределах своей компетенции и в нужном порядке, определенном Уставом ДОУ, присутствовать на мероприятиях, проводимых другими педагогическими работниками детского сада.</w:t>
      </w:r>
    </w:p>
    <w:p w:rsidR="001D173A" w:rsidRDefault="001D173A" w:rsidP="001D173A"/>
    <w:p w:rsidR="001D173A" w:rsidRDefault="001D173A" w:rsidP="001D173A">
      <w:r>
        <w:t>3.6. Подавать на рассмотрение заведующей учреждением предложения по улучшению деятельности детского сада.</w:t>
      </w:r>
    </w:p>
    <w:p w:rsidR="001D173A" w:rsidRDefault="001D173A" w:rsidP="001D173A"/>
    <w:p w:rsidR="001D173A" w:rsidRDefault="001D173A" w:rsidP="001D173A">
      <w:r>
        <w:t>3.7. Получать от работников дошкольного образовательного учреждения информацию, необходимую для осуществления своей деятельности.</w:t>
      </w:r>
    </w:p>
    <w:p w:rsidR="001D173A" w:rsidRDefault="001D173A" w:rsidP="001D173A"/>
    <w:p w:rsidR="001D173A" w:rsidRDefault="001D173A" w:rsidP="001D173A">
      <w:r>
        <w:t>3.8. Отстаивать свою профессиональную честь и достоинство, знакомиться с жалобами и давать по ним объяснения.</w:t>
      </w:r>
    </w:p>
    <w:p w:rsidR="001D173A" w:rsidRDefault="001D173A" w:rsidP="001D173A"/>
    <w:p w:rsidR="001D173A" w:rsidRDefault="001D173A" w:rsidP="001D173A">
      <w:r>
        <w:t>3.9. Повышать свою профессиональную квалификацию, регулярно проходить аттестацию.</w:t>
      </w:r>
    </w:p>
    <w:p w:rsidR="001D173A" w:rsidRDefault="001D173A" w:rsidP="001D173A"/>
    <w:p w:rsidR="001D173A" w:rsidRDefault="001D173A" w:rsidP="001D173A">
      <w:r>
        <w:t>4. Ответственность</w:t>
      </w:r>
    </w:p>
    <w:p w:rsidR="001D173A" w:rsidRDefault="001D173A" w:rsidP="001D173A">
      <w:r>
        <w:t>4.1. Инструктор по физической культуре в порядке, установленном законодательством РФ, несет ответственность:</w:t>
      </w:r>
    </w:p>
    <w:p w:rsidR="001D173A" w:rsidRDefault="001D173A" w:rsidP="001D173A"/>
    <w:p w:rsidR="001D173A" w:rsidRDefault="001D173A" w:rsidP="001D173A">
      <w:r>
        <w:t>за некачественную или реализацию не в полном объеме утвержденной образовательной программы в соответствии с учебным планом и графиком учебного процесса;</w:t>
      </w:r>
    </w:p>
    <w:p w:rsidR="001D173A" w:rsidRDefault="001D173A" w:rsidP="001D173A">
      <w:r>
        <w:t>за жизнь и здоровье воспитанников ДОУ во время проведения образовательного процесса;</w:t>
      </w:r>
    </w:p>
    <w:p w:rsidR="001D173A" w:rsidRDefault="001D173A" w:rsidP="001D173A">
      <w:r>
        <w:t>за несоблюдение прав и свобод ребенка;</w:t>
      </w:r>
    </w:p>
    <w:p w:rsidR="001D173A" w:rsidRDefault="001D173A" w:rsidP="001D173A">
      <w:r>
        <w:t>за нарушение (ненадлежащее исполнение) своих должностных обязанностей, предусмотренных данной должностной инструкцией инструктора по физкультуре в ДОУ, Устава, Правил внутреннего трудового распорядка в пределах, определенных действующим трудовым законодательством РФ;</w:t>
      </w:r>
    </w:p>
    <w:p w:rsidR="001D173A" w:rsidRDefault="001D173A" w:rsidP="001D173A">
      <w:r>
        <w:t>за совершенные в процессе осуществления своей деятельности правонарушения в пределах, установленных действующим административным законодательством РФ.</w:t>
      </w:r>
    </w:p>
    <w:p w:rsidR="001D173A" w:rsidRDefault="001D173A" w:rsidP="001D173A">
      <w:r>
        <w:t xml:space="preserve">4.2. За применение, в том числе однократное, методов воспитания, связанных с физическим и (или) психическим насилием над личностью ребенка, инструктор по физической культуре может </w:t>
      </w:r>
      <w:r>
        <w:lastRenderedPageBreak/>
        <w:t>быть отстранен от занимаемой должности в соответствии с трудовым законодательством и Федеральным Законом «Об образовании в Российской Федерации».</w:t>
      </w:r>
    </w:p>
    <w:p w:rsidR="001D173A" w:rsidRDefault="001D173A" w:rsidP="001D173A"/>
    <w:p w:rsidR="001D173A" w:rsidRDefault="001D173A" w:rsidP="001D173A">
      <w:r>
        <w:t>4.3. За нарушение правил охраны труда, пожарной безопасности, санитарно-гигиенических правил инструктор по физической культуре будет привлечен к административной ответственности в порядке и случаях, предусмотренных административным законодательством.</w:t>
      </w:r>
    </w:p>
    <w:p w:rsidR="001D173A" w:rsidRDefault="001D173A" w:rsidP="001D173A"/>
    <w:p w:rsidR="001D173A" w:rsidRDefault="001D173A" w:rsidP="001D173A">
      <w:r>
        <w:t>4.4. За виновное нанесение ДОУ или участникам образовательного процесса ущерба в связи с исполнением (неисполнением) своих должностных обязанностей инструктор по физической культуре понесет материальную ответственность в порядке и пределах, установленных трудовым законодательством РФ.</w:t>
      </w:r>
    </w:p>
    <w:p w:rsidR="001D173A" w:rsidRDefault="001D173A" w:rsidP="001D173A"/>
    <w:p w:rsidR="001D173A" w:rsidRDefault="001D173A" w:rsidP="001D173A">
      <w:r>
        <w:t>4.5. Инструктор по физической культуре несет гражданско-правовую ответственность за вред, причиненный личности или имуществу гражданина, а также ДОУ, или причинение морального вреда, действиями, которые нарушают личные неимущественные права, а также в других случаях, предусмотренных законодательством РФ.</w:t>
      </w:r>
    </w:p>
    <w:p w:rsidR="001D173A" w:rsidRDefault="001D173A" w:rsidP="001D173A"/>
    <w:p w:rsidR="001D173A" w:rsidRDefault="001D173A" w:rsidP="001D173A">
      <w:r>
        <w:t>5. Взаимоотношения. Связи по должности</w:t>
      </w:r>
    </w:p>
    <w:p w:rsidR="001D173A" w:rsidRDefault="001D173A" w:rsidP="001D173A">
      <w:r>
        <w:t xml:space="preserve">5.1. Работает в режиме нормированного рабочего дня по утвержденному графику, составленному исходя из 30-часовой рабочей недели, </w:t>
      </w:r>
      <w:proofErr w:type="spellStart"/>
      <w:r>
        <w:t>самопланирования</w:t>
      </w:r>
      <w:proofErr w:type="spellEnd"/>
      <w:r>
        <w:t xml:space="preserve"> деятельности, отчетности и участия в обязательных плановых мероприятиях ДОУ на которые не установлены нормы выработки.</w:t>
      </w:r>
    </w:p>
    <w:p w:rsidR="001D173A" w:rsidRDefault="001D173A" w:rsidP="001D173A"/>
    <w:p w:rsidR="001D173A" w:rsidRDefault="001D173A" w:rsidP="001D173A">
      <w:r>
        <w:t>5.2. В соответствии с годовым планом деятельности ДОУ самостоятельно планирует свою деятельность на год, полугодие и помесячно с утверждением плана заведующим ДОУ.</w:t>
      </w:r>
    </w:p>
    <w:p w:rsidR="001D173A" w:rsidRDefault="001D173A" w:rsidP="001D173A"/>
    <w:p w:rsidR="001D173A" w:rsidRDefault="001D173A" w:rsidP="001D173A">
      <w:r>
        <w:t>5.3.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утвержденных образовательной программой, в организации и проведении методической и консультативной помощи родителям или лицам, которые их заменяют.</w:t>
      </w:r>
    </w:p>
    <w:p w:rsidR="001D173A" w:rsidRDefault="001D173A" w:rsidP="001D173A"/>
    <w:p w:rsidR="001D173A" w:rsidRDefault="001D173A" w:rsidP="001D173A">
      <w:r>
        <w:t>5.4. Информирует заведующего детским садом, заместителя директора по административно-хозяйственной работе (завхоза) про все недостатки в проведении образовательного процесса. Вносит свои предложения по устранению недостатков и по оптимизации работы инструктора по физической культуре.</w:t>
      </w:r>
    </w:p>
    <w:p w:rsidR="001D173A" w:rsidRDefault="001D173A" w:rsidP="001D173A"/>
    <w:p w:rsidR="001D173A" w:rsidRDefault="001D173A" w:rsidP="001D173A">
      <w:r>
        <w:lastRenderedPageBreak/>
        <w:t>5.5. Получает от администрации дошкольного образовательного учреждения информацию нормативно-правового и организационно-методического характера, знакомится с соответствующими документами.</w:t>
      </w:r>
    </w:p>
    <w:p w:rsidR="001D173A" w:rsidRDefault="001D173A" w:rsidP="001D173A"/>
    <w:p w:rsidR="001D173A" w:rsidRDefault="001D173A" w:rsidP="001D173A">
      <w:r>
        <w:t>5.6. Регулярно обменивается информацией по вопросам, входящим в свою компетенцию, с администрацией и педагогическими работниками ДОУ.</w:t>
      </w:r>
    </w:p>
    <w:p w:rsidR="001D173A" w:rsidRDefault="001D173A" w:rsidP="001D173A"/>
    <w:p w:rsidR="00726A20" w:rsidRDefault="001D173A" w:rsidP="001D173A">
      <w:r>
        <w:t>5.7. Поддерживает связь с учреждениями дополнительного образования спортивной направленности и учреждениями спорта.</w:t>
      </w:r>
    </w:p>
    <w:sectPr w:rsidR="0072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F5"/>
    <w:rsid w:val="000A34F5"/>
    <w:rsid w:val="001D173A"/>
    <w:rsid w:val="0072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2271</Words>
  <Characters>12950</Characters>
  <Application>Microsoft Office Word</Application>
  <DocSecurity>0</DocSecurity>
  <Lines>107</Lines>
  <Paragraphs>30</Paragraphs>
  <ScaleCrop>false</ScaleCrop>
  <Company/>
  <LinksUpToDate>false</LinksUpToDate>
  <CharactersWithSpaces>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3</cp:revision>
  <dcterms:created xsi:type="dcterms:W3CDTF">2019-03-23T11:33:00Z</dcterms:created>
  <dcterms:modified xsi:type="dcterms:W3CDTF">2019-03-23T11:34:00Z</dcterms:modified>
</cp:coreProperties>
</file>